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E" w:rsidRDefault="00CB13FE" w:rsidP="00CB13FE">
      <w:pPr>
        <w:spacing w:line="360" w:lineRule="auto"/>
        <w:jc w:val="center"/>
        <w:rPr>
          <w:rFonts w:ascii="宋体" w:hAnsi="宋体"/>
          <w:b/>
          <w:sz w:val="28"/>
        </w:rPr>
      </w:pPr>
      <w:r w:rsidRPr="008C1EEE">
        <w:rPr>
          <w:rFonts w:ascii="宋体" w:hAnsi="宋体" w:hint="eastAsia"/>
          <w:b/>
          <w:sz w:val="28"/>
        </w:rPr>
        <w:t>杭州市图书馆事业基金会2015年度</w:t>
      </w:r>
      <w:r w:rsidR="00375F54">
        <w:rPr>
          <w:rFonts w:ascii="宋体" w:hAnsi="宋体" w:hint="eastAsia"/>
          <w:b/>
          <w:sz w:val="28"/>
        </w:rPr>
        <w:t>接受</w:t>
      </w:r>
      <w:r>
        <w:rPr>
          <w:rFonts w:ascii="宋体" w:hAnsi="宋体" w:hint="eastAsia"/>
          <w:b/>
          <w:sz w:val="28"/>
        </w:rPr>
        <w:t>捐赠公告</w:t>
      </w:r>
    </w:p>
    <w:p w:rsidR="00CB13FE" w:rsidRPr="005753E3" w:rsidRDefault="00CB13FE" w:rsidP="00CB13FE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753E3">
        <w:rPr>
          <w:rFonts w:ascii="宋体" w:hAnsi="宋体"/>
          <w:sz w:val="24"/>
        </w:rPr>
        <w:t>过去一年里，在</w:t>
      </w:r>
      <w:r>
        <w:rPr>
          <w:rFonts w:ascii="宋体" w:hAnsi="宋体" w:hint="eastAsia"/>
          <w:sz w:val="24"/>
        </w:rPr>
        <w:t>浙江省文化厅、浙江省民政厅</w:t>
      </w:r>
      <w:r w:rsidRPr="005753E3">
        <w:rPr>
          <w:rFonts w:ascii="宋体" w:hAnsi="宋体"/>
          <w:sz w:val="24"/>
        </w:rPr>
        <w:t>领导的关怀指导下，各理事单位和</w:t>
      </w:r>
      <w:r>
        <w:rPr>
          <w:rFonts w:ascii="宋体" w:hAnsi="宋体" w:hint="eastAsia"/>
          <w:sz w:val="24"/>
        </w:rPr>
        <w:t>社会各界</w:t>
      </w:r>
      <w:r w:rsidRPr="005753E3">
        <w:rPr>
          <w:rFonts w:ascii="宋体" w:hAnsi="宋体"/>
          <w:sz w:val="24"/>
        </w:rPr>
        <w:t>给予</w:t>
      </w:r>
      <w:r>
        <w:rPr>
          <w:rFonts w:ascii="宋体" w:hAnsi="宋体" w:hint="eastAsia"/>
          <w:sz w:val="24"/>
        </w:rPr>
        <w:t>杭州市图书馆事业</w:t>
      </w:r>
      <w:r w:rsidRPr="005753E3">
        <w:rPr>
          <w:rFonts w:ascii="宋体" w:hAnsi="宋体"/>
          <w:sz w:val="24"/>
        </w:rPr>
        <w:t>基金会极大的支持和帮助。公益捐赠及推动全民阅读活动收到了良好的效果。我们衷心感谢</w:t>
      </w:r>
      <w:r>
        <w:rPr>
          <w:rFonts w:ascii="宋体" w:hAnsi="宋体" w:hint="eastAsia"/>
          <w:sz w:val="24"/>
        </w:rPr>
        <w:t>图书馆</w:t>
      </w:r>
      <w:r>
        <w:rPr>
          <w:rFonts w:ascii="宋体" w:hAnsi="宋体"/>
          <w:sz w:val="24"/>
        </w:rPr>
        <w:t>业界同仁的信任厚爱，并恳切期望业界同仁一如既往地</w:t>
      </w:r>
      <w:r>
        <w:rPr>
          <w:rFonts w:ascii="宋体" w:hAnsi="宋体" w:hint="eastAsia"/>
          <w:sz w:val="24"/>
        </w:rPr>
        <w:t>给予</w:t>
      </w:r>
      <w:r w:rsidRPr="005753E3">
        <w:rPr>
          <w:rFonts w:ascii="宋体" w:hAnsi="宋体"/>
          <w:sz w:val="24"/>
        </w:rPr>
        <w:t>关心支持。</w:t>
      </w:r>
    </w:p>
    <w:p w:rsidR="007B4F31" w:rsidRPr="00CB13FE" w:rsidRDefault="00CB13FE" w:rsidP="00CB13FE">
      <w:pPr>
        <w:spacing w:line="360" w:lineRule="auto"/>
        <w:ind w:firstLineChars="200" w:firstLine="480"/>
        <w:jc w:val="left"/>
        <w:rPr>
          <w:rFonts w:ascii="宋体" w:hAnsi="宋体"/>
          <w:b/>
          <w:sz w:val="28"/>
        </w:rPr>
      </w:pPr>
      <w:r w:rsidRPr="005753E3"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年度</w:t>
      </w:r>
      <w:r>
        <w:rPr>
          <w:rFonts w:ascii="宋体" w:hAnsi="宋体" w:hint="eastAsia"/>
          <w:sz w:val="24"/>
        </w:rPr>
        <w:t>杭州市图书馆事业</w:t>
      </w:r>
      <w:r>
        <w:rPr>
          <w:rFonts w:ascii="宋体" w:hAnsi="宋体"/>
          <w:sz w:val="24"/>
        </w:rPr>
        <w:t>基金会</w:t>
      </w:r>
      <w:r w:rsidR="00375F54">
        <w:rPr>
          <w:rFonts w:ascii="宋体" w:hAnsi="宋体" w:hint="eastAsia"/>
          <w:sz w:val="24"/>
        </w:rPr>
        <w:t>接受</w:t>
      </w:r>
      <w:r w:rsidRPr="005753E3">
        <w:rPr>
          <w:rFonts w:ascii="宋体" w:hAnsi="宋体"/>
          <w:sz w:val="24"/>
        </w:rPr>
        <w:t>社会捐赠情况如下：</w:t>
      </w:r>
    </w:p>
    <w:tbl>
      <w:tblPr>
        <w:tblStyle w:val="a5"/>
        <w:tblW w:w="0" w:type="auto"/>
        <w:tblLook w:val="04A0"/>
      </w:tblPr>
      <w:tblGrid>
        <w:gridCol w:w="1242"/>
        <w:gridCol w:w="2977"/>
        <w:gridCol w:w="3119"/>
        <w:gridCol w:w="3827"/>
        <w:gridCol w:w="2835"/>
      </w:tblGrid>
      <w:tr w:rsidR="00011A48" w:rsidRPr="00E75BA5" w:rsidTr="00011A48">
        <w:tc>
          <w:tcPr>
            <w:tcW w:w="1242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977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捐赠来源</w:t>
            </w:r>
          </w:p>
        </w:tc>
        <w:tc>
          <w:tcPr>
            <w:tcW w:w="3119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捐赠款物性质</w:t>
            </w:r>
          </w:p>
        </w:tc>
        <w:tc>
          <w:tcPr>
            <w:tcW w:w="3827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捐赠内容</w:t>
            </w:r>
            <w:r w:rsidR="009C203E">
              <w:rPr>
                <w:rFonts w:ascii="宋体" w:hAnsi="宋体" w:hint="eastAsia"/>
                <w:b/>
                <w:sz w:val="24"/>
              </w:rPr>
              <w:t>、</w:t>
            </w:r>
            <w:r w:rsidRPr="00E75BA5">
              <w:rPr>
                <w:rFonts w:ascii="宋体" w:hAnsi="宋体" w:hint="eastAsia"/>
                <w:b/>
                <w:sz w:val="24"/>
              </w:rPr>
              <w:t>数额</w:t>
            </w:r>
          </w:p>
        </w:tc>
        <w:tc>
          <w:tcPr>
            <w:tcW w:w="2835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是否开具捐赠收据</w:t>
            </w:r>
          </w:p>
        </w:tc>
      </w:tr>
      <w:tr w:rsidR="00011A48" w:rsidRPr="00011A48" w:rsidTr="00011A48">
        <w:tc>
          <w:tcPr>
            <w:tcW w:w="1242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个人</w:t>
            </w:r>
          </w:p>
        </w:tc>
        <w:tc>
          <w:tcPr>
            <w:tcW w:w="3119" w:type="dxa"/>
          </w:tcPr>
          <w:p w:rsidR="00011A48" w:rsidRPr="00011A48" w:rsidRDefault="00CB13FE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</w:t>
            </w:r>
            <w:r w:rsidR="00011A48"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011A48" w:rsidRPr="00011A48" w:rsidRDefault="00585ECB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捐款</w:t>
            </w:r>
            <w:r w:rsidR="00011A48">
              <w:rPr>
                <w:rFonts w:ascii="宋体" w:hAnsi="宋体" w:hint="eastAsia"/>
                <w:sz w:val="24"/>
              </w:rPr>
              <w:t>5万元</w:t>
            </w:r>
          </w:p>
        </w:tc>
        <w:tc>
          <w:tcPr>
            <w:tcW w:w="2835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011A48" w:rsidRPr="00011A48" w:rsidTr="00011A48">
        <w:tc>
          <w:tcPr>
            <w:tcW w:w="1242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7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社会团体</w:t>
            </w:r>
          </w:p>
        </w:tc>
        <w:tc>
          <w:tcPr>
            <w:tcW w:w="3119" w:type="dxa"/>
          </w:tcPr>
          <w:p w:rsidR="00011A48" w:rsidRPr="00011A48" w:rsidRDefault="00585ECB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011A48" w:rsidRPr="00011A48" w:rsidRDefault="00585ECB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捐款</w:t>
            </w:r>
            <w:r w:rsidRPr="00585ECB">
              <w:rPr>
                <w:rFonts w:ascii="宋体" w:hAnsi="宋体" w:hint="eastAsia"/>
                <w:sz w:val="24"/>
              </w:rPr>
              <w:t>3万元</w:t>
            </w:r>
          </w:p>
        </w:tc>
        <w:tc>
          <w:tcPr>
            <w:tcW w:w="2835" w:type="dxa"/>
          </w:tcPr>
          <w:p w:rsidR="00011A48" w:rsidRPr="00011A48" w:rsidRDefault="00585ECB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011A48" w:rsidRPr="00011A48" w:rsidTr="00011A48">
        <w:tc>
          <w:tcPr>
            <w:tcW w:w="1242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77" w:type="dxa"/>
          </w:tcPr>
          <w:p w:rsidR="00011A48" w:rsidRPr="00011A48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07C77">
              <w:rPr>
                <w:rFonts w:ascii="宋体" w:hAnsi="宋体" w:hint="eastAsia"/>
                <w:sz w:val="24"/>
              </w:rPr>
              <w:t>“关爱盲童”义卖活动</w:t>
            </w:r>
          </w:p>
        </w:tc>
        <w:tc>
          <w:tcPr>
            <w:tcW w:w="3119" w:type="dxa"/>
          </w:tcPr>
          <w:p w:rsidR="00011A48" w:rsidRPr="00011A48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011A48" w:rsidRPr="00011A48" w:rsidRDefault="00D07C77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捐款2.43</w:t>
            </w:r>
            <w:r w:rsidRPr="00585ECB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2835" w:type="dxa"/>
          </w:tcPr>
          <w:p w:rsidR="00011A48" w:rsidRPr="00011A48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D07C77" w:rsidRPr="00011A48" w:rsidTr="00011A48">
        <w:tc>
          <w:tcPr>
            <w:tcW w:w="1242" w:type="dxa"/>
          </w:tcPr>
          <w:p w:rsidR="00D07C77" w:rsidRPr="00011A48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77" w:type="dxa"/>
          </w:tcPr>
          <w:p w:rsidR="00D07C77" w:rsidRP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</w:tc>
        <w:tc>
          <w:tcPr>
            <w:tcW w:w="3119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D07C77" w:rsidRDefault="00D07C77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捐款1</w:t>
            </w:r>
            <w:r w:rsidRPr="00585ECB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2835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D07C77" w:rsidRPr="00011A48" w:rsidTr="00011A48">
        <w:tc>
          <w:tcPr>
            <w:tcW w:w="1242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77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</w:tc>
        <w:tc>
          <w:tcPr>
            <w:tcW w:w="3119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D07C77" w:rsidRDefault="00D07C77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捐款11</w:t>
            </w:r>
            <w:r w:rsidRPr="00585ECB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2835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D07C77" w:rsidRPr="00011A48" w:rsidTr="00011A48">
        <w:tc>
          <w:tcPr>
            <w:tcW w:w="1242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77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</w:tc>
        <w:tc>
          <w:tcPr>
            <w:tcW w:w="3119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非定向捐赠</w:t>
            </w:r>
          </w:p>
        </w:tc>
        <w:tc>
          <w:tcPr>
            <w:tcW w:w="3827" w:type="dxa"/>
          </w:tcPr>
          <w:p w:rsidR="00D07C77" w:rsidRDefault="00D07C77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捐款35</w:t>
            </w:r>
            <w:r w:rsidRPr="00585ECB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2835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D07C77" w:rsidRPr="00011A48" w:rsidTr="00011A48">
        <w:tc>
          <w:tcPr>
            <w:tcW w:w="1242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977" w:type="dxa"/>
          </w:tcPr>
          <w:p w:rsidR="00D07C77" w:rsidRDefault="00947AFE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民非</w:t>
            </w:r>
          </w:p>
        </w:tc>
        <w:tc>
          <w:tcPr>
            <w:tcW w:w="3119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非定向捐赠</w:t>
            </w:r>
          </w:p>
        </w:tc>
        <w:tc>
          <w:tcPr>
            <w:tcW w:w="3827" w:type="dxa"/>
          </w:tcPr>
          <w:p w:rsidR="00D07C77" w:rsidRDefault="00D07C77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捐款0.46万元</w:t>
            </w:r>
          </w:p>
        </w:tc>
        <w:tc>
          <w:tcPr>
            <w:tcW w:w="2835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D07C77" w:rsidRPr="00011A48" w:rsidTr="00011A48">
        <w:tc>
          <w:tcPr>
            <w:tcW w:w="1242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77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</w:tc>
        <w:tc>
          <w:tcPr>
            <w:tcW w:w="3119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非定向捐赠</w:t>
            </w:r>
          </w:p>
        </w:tc>
        <w:tc>
          <w:tcPr>
            <w:tcW w:w="3827" w:type="dxa"/>
          </w:tcPr>
          <w:p w:rsidR="00D07C77" w:rsidRDefault="00D07C77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捐款0.1万元</w:t>
            </w:r>
          </w:p>
        </w:tc>
        <w:tc>
          <w:tcPr>
            <w:tcW w:w="2835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D6522B" w:rsidRPr="00011A48" w:rsidTr="00011A48">
        <w:tc>
          <w:tcPr>
            <w:tcW w:w="1242" w:type="dxa"/>
          </w:tcPr>
          <w:p w:rsidR="00D6522B" w:rsidRDefault="00D6522B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977" w:type="dxa"/>
          </w:tcPr>
          <w:p w:rsidR="00D6522B" w:rsidRDefault="00663C13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</w:tc>
        <w:tc>
          <w:tcPr>
            <w:tcW w:w="3119" w:type="dxa"/>
          </w:tcPr>
          <w:p w:rsidR="00D6522B" w:rsidRDefault="00663C13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D6522B" w:rsidRDefault="00663C13" w:rsidP="000E499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捐书934册</w:t>
            </w:r>
            <w:r w:rsidR="00FD2055">
              <w:rPr>
                <w:rFonts w:ascii="宋体" w:hAnsi="宋体" w:hint="eastAsia"/>
                <w:sz w:val="24"/>
              </w:rPr>
              <w:t>计2.96万元</w:t>
            </w:r>
          </w:p>
        </w:tc>
        <w:tc>
          <w:tcPr>
            <w:tcW w:w="2835" w:type="dxa"/>
          </w:tcPr>
          <w:p w:rsidR="00D6522B" w:rsidRDefault="000E499D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4A3951" w:rsidRPr="005753E3" w:rsidRDefault="00F559CD" w:rsidP="00BD5078">
      <w:pPr>
        <w:spacing w:line="360" w:lineRule="auto"/>
        <w:jc w:val="center"/>
      </w:pPr>
      <w:r>
        <w:rPr>
          <w:rFonts w:hint="eastAsia"/>
        </w:rPr>
        <w:t xml:space="preserve">                                                                                                 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sectPr w:rsidR="004A3951" w:rsidRPr="005753E3" w:rsidSect="00E75B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94" w:rsidRDefault="00732C94" w:rsidP="00DD5D63">
      <w:r>
        <w:separator/>
      </w:r>
    </w:p>
  </w:endnote>
  <w:endnote w:type="continuationSeparator" w:id="0">
    <w:p w:rsidR="00732C94" w:rsidRDefault="00732C94" w:rsidP="00DD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94" w:rsidRDefault="00732C94" w:rsidP="00DD5D63">
      <w:r>
        <w:separator/>
      </w:r>
    </w:p>
  </w:footnote>
  <w:footnote w:type="continuationSeparator" w:id="0">
    <w:p w:rsidR="00732C94" w:rsidRDefault="00732C94" w:rsidP="00DD5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F31"/>
    <w:rsid w:val="00011A48"/>
    <w:rsid w:val="000E499D"/>
    <w:rsid w:val="00230CCC"/>
    <w:rsid w:val="002A19BB"/>
    <w:rsid w:val="00301E4D"/>
    <w:rsid w:val="00375F54"/>
    <w:rsid w:val="004435FE"/>
    <w:rsid w:val="004A3951"/>
    <w:rsid w:val="005753E3"/>
    <w:rsid w:val="00585ECB"/>
    <w:rsid w:val="00591FA1"/>
    <w:rsid w:val="005B37C8"/>
    <w:rsid w:val="00663C13"/>
    <w:rsid w:val="006A3844"/>
    <w:rsid w:val="00732C94"/>
    <w:rsid w:val="0079361B"/>
    <w:rsid w:val="007B4F31"/>
    <w:rsid w:val="00947AFE"/>
    <w:rsid w:val="009C203E"/>
    <w:rsid w:val="009C53B2"/>
    <w:rsid w:val="00AC552F"/>
    <w:rsid w:val="00B52127"/>
    <w:rsid w:val="00BD5078"/>
    <w:rsid w:val="00CB13FE"/>
    <w:rsid w:val="00D07C77"/>
    <w:rsid w:val="00D6522B"/>
    <w:rsid w:val="00DD5D63"/>
    <w:rsid w:val="00E62658"/>
    <w:rsid w:val="00E75BA5"/>
    <w:rsid w:val="00EB294D"/>
    <w:rsid w:val="00F559CD"/>
    <w:rsid w:val="00FB3814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D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D6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7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0E1A-AF78-4FE6-B505-81AE2FAB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陈荠</dc:creator>
  <cp:keywords/>
  <dc:description/>
  <cp:lastModifiedBy>陈荠</cp:lastModifiedBy>
  <cp:revision>22</cp:revision>
  <dcterms:created xsi:type="dcterms:W3CDTF">2017-12-06T10:19:00Z</dcterms:created>
  <dcterms:modified xsi:type="dcterms:W3CDTF">2017-12-08T08:06:00Z</dcterms:modified>
</cp:coreProperties>
</file>